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г. Москва, вн.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9B01AE" w:rsidRDefault="009B01AE" w:rsidP="009B01AE">
      <w:pPr>
        <w:pStyle w:val="af3"/>
      </w:pPr>
      <w:r>
        <w:rPr>
          <w:b/>
          <w:bCs/>
        </w:rPr>
        <w:t>ЗАЯВКА (ОПРОСНЫЙ ЛИСТ) НА ПРОВЕДЕНИЕ ПУСКОНАЛАДОЧНЫХ РАБОТ СИСТЕМ ПОЖАРНОЙ АВТОМАТИКИ</w:t>
      </w:r>
    </w:p>
    <w:p w:rsidR="009B01AE" w:rsidRDefault="009B01AE" w:rsidP="009B01AE">
      <w:pPr>
        <w:pStyle w:val="af3"/>
      </w:pPr>
      <w:r>
        <w:rPr>
          <w:b/>
          <w:bCs/>
        </w:rPr>
        <w:t>1. Общие сведения о Заказчике и объекте</w:t>
      </w:r>
    </w:p>
    <w:p w:rsidR="009B01AE" w:rsidRDefault="009B01AE" w:rsidP="009B01AE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9B01AE" w:rsidRDefault="009B01AE" w:rsidP="009B01AE">
      <w:pPr>
        <w:pStyle w:val="af3"/>
        <w:numPr>
          <w:ilvl w:val="0"/>
          <w:numId w:val="11"/>
        </w:numPr>
      </w:pPr>
      <w:r>
        <w:t>Фактический адрес расположения объекта (г. Москва / МО): _____________________</w:t>
      </w:r>
    </w:p>
    <w:p w:rsidR="009B01AE" w:rsidRDefault="009B01AE" w:rsidP="009B01AE">
      <w:pPr>
        <w:pStyle w:val="af3"/>
        <w:numPr>
          <w:ilvl w:val="0"/>
          <w:numId w:val="11"/>
        </w:numPr>
      </w:pPr>
      <w:r>
        <w:t>Назначение объекта (офисный центр, складской комплекс, заводской цех): ______</w:t>
      </w:r>
    </w:p>
    <w:p w:rsidR="009B01AE" w:rsidRDefault="009B01AE" w:rsidP="009B01AE">
      <w:pPr>
        <w:pStyle w:val="af3"/>
        <w:numPr>
          <w:ilvl w:val="0"/>
          <w:numId w:val="11"/>
        </w:numPr>
      </w:pPr>
      <w:r>
        <w:t>ФИО, должность и телефон ответственного технического специалиста: ___________</w:t>
      </w:r>
    </w:p>
    <w:p w:rsidR="009B01AE" w:rsidRDefault="009B01AE" w:rsidP="009B01AE">
      <w:pPr>
        <w:pStyle w:val="af3"/>
      </w:pPr>
      <w:r>
        <w:rPr>
          <w:b/>
          <w:bCs/>
        </w:rPr>
        <w:t>2. Состояние монтажных работ на объекте</w:t>
      </w:r>
    </w:p>
    <w:p w:rsidR="009B01AE" w:rsidRDefault="009B01AE" w:rsidP="009B01AE">
      <w:pPr>
        <w:pStyle w:val="af3"/>
        <w:numPr>
          <w:ilvl w:val="0"/>
          <w:numId w:val="12"/>
        </w:numPr>
      </w:pPr>
      <w:r>
        <w:t>Завершены ли в полном объеме строительно-монтажные работы по прокладке кабельных линий и установке приборов? [ ] Да, монтаж полностью завершен, система готова к наладке [ ] Монтаж завершен частично (укажите процент готовности): _______ %</w:t>
      </w:r>
    </w:p>
    <w:p w:rsidR="009B01AE" w:rsidRDefault="009B01AE" w:rsidP="009B01AE">
      <w:pPr>
        <w:pStyle w:val="af3"/>
        <w:numPr>
          <w:ilvl w:val="0"/>
          <w:numId w:val="12"/>
        </w:numPr>
      </w:pPr>
      <w:r>
        <w:t>Кем выполнялся монтаж оборудования (собственная служба, сторонний подрядчик):</w:t>
      </w:r>
    </w:p>
    <w:p w:rsidR="009B01AE" w:rsidRDefault="009B01AE" w:rsidP="009B01AE">
      <w:pPr>
        <w:pStyle w:val="af3"/>
        <w:numPr>
          <w:ilvl w:val="0"/>
          <w:numId w:val="12"/>
        </w:numPr>
      </w:pPr>
      <w:r>
        <w:t>Наличие исполнительной и проектной документации на объекте: [ ] Проектная и рабочая документация в наличии в полном объеме [ ] Документация требует корректировки или отсутствует</w:t>
      </w:r>
    </w:p>
    <w:p w:rsidR="009B01AE" w:rsidRDefault="009B01AE" w:rsidP="009B01AE">
      <w:pPr>
        <w:pStyle w:val="af3"/>
      </w:pPr>
      <w:r>
        <w:rPr>
          <w:b/>
          <w:bCs/>
        </w:rPr>
        <w:t>3. Технические характеристики налаживаемой системы</w:t>
      </w:r>
    </w:p>
    <w:p w:rsidR="009B01AE" w:rsidRDefault="009B01AE" w:rsidP="009B01AE">
      <w:pPr>
        <w:pStyle w:val="af3"/>
        <w:numPr>
          <w:ilvl w:val="0"/>
          <w:numId w:val="13"/>
        </w:numPr>
      </w:pPr>
      <w:r>
        <w:t>Производитель и марка установленного центрального оборудования (приемно-контрольных приборов), например: «Болид» (Адресная система), «Рубеж», «Аргус-Спектр» (Радиоканал):</w:t>
      </w:r>
    </w:p>
    <w:p w:rsidR="009B01AE" w:rsidRDefault="009B01AE" w:rsidP="009B01AE">
      <w:pPr>
        <w:pStyle w:val="af3"/>
        <w:numPr>
          <w:ilvl w:val="0"/>
          <w:numId w:val="13"/>
        </w:numPr>
      </w:pPr>
      <w:r>
        <w:t>Ориентировочное количество оконечных устройств (пожарных извещателей, модулей, световых табло), подлежащих калибровке и программированию: ________ шт.</w:t>
      </w:r>
    </w:p>
    <w:p w:rsidR="009B01AE" w:rsidRDefault="009B01AE" w:rsidP="009B01AE">
      <w:pPr>
        <w:pStyle w:val="af3"/>
        <w:numPr>
          <w:ilvl w:val="0"/>
          <w:numId w:val="13"/>
        </w:numPr>
      </w:pPr>
      <w:r>
        <w:t>Требуется ли настройка интеграции (взаимодействия) с другими инженерными сетями здания? (Отметьте нужное): [ ] Автоматическое отключение общеобменной вентиляции и кондиционирования [ ] Запуск систем дымоудаления и подпора воздуха [ ] Разблокировка исполнительных механизмов системы контроля доступа (СКУД) [ ] Опускание лифтов на основной посадочный этаж</w:t>
      </w:r>
    </w:p>
    <w:p w:rsidR="009B01AE" w:rsidRDefault="009B01AE" w:rsidP="009B01AE">
      <w:pPr>
        <w:pStyle w:val="af3"/>
      </w:pPr>
      <w:r>
        <w:rPr>
          <w:b/>
          <w:bCs/>
        </w:rPr>
        <w:t>4. Организационные условия проведения работ</w:t>
      </w:r>
    </w:p>
    <w:p w:rsidR="009B01AE" w:rsidRDefault="009B01AE" w:rsidP="009B01AE">
      <w:pPr>
        <w:pStyle w:val="af3"/>
        <w:numPr>
          <w:ilvl w:val="0"/>
          <w:numId w:val="14"/>
        </w:numPr>
      </w:pPr>
      <w:r>
        <w:t>Требуется ли проведение обучения дежурного персонала Заказчика правилам эксплуатации системы по завершении ПНР? [ ] Да [ ] Нет</w:t>
      </w:r>
    </w:p>
    <w:p w:rsidR="009B01AE" w:rsidRDefault="009B01AE" w:rsidP="009B01AE">
      <w:pPr>
        <w:pStyle w:val="af3"/>
        <w:numPr>
          <w:ilvl w:val="0"/>
          <w:numId w:val="14"/>
        </w:numPr>
      </w:pPr>
      <w:r>
        <w:t>Желаемые сроки начала и окончания пусконаладочных работ: с «</w:t>
      </w:r>
      <w:r>
        <w:rPr>
          <w:b/>
          <w:bCs/>
          <w:i/>
          <w:iCs/>
        </w:rPr>
        <w:t>» ___________ 2026 г. по «</w:t>
      </w:r>
      <w:r>
        <w:t>» ___________ 2026 г.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B20" w:rsidRDefault="002A0B20">
      <w:pPr>
        <w:spacing w:after="0" w:line="240" w:lineRule="auto"/>
      </w:pPr>
      <w:r>
        <w:separator/>
      </w:r>
    </w:p>
  </w:endnote>
  <w:endnote w:type="continuationSeparator" w:id="0">
    <w:p w:rsidR="002A0B20" w:rsidRDefault="002A0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9B01A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B20" w:rsidRDefault="002A0B20">
      <w:pPr>
        <w:spacing w:after="0" w:line="240" w:lineRule="auto"/>
      </w:pPr>
      <w:r>
        <w:separator/>
      </w:r>
    </w:p>
  </w:footnote>
  <w:footnote w:type="continuationSeparator" w:id="0">
    <w:p w:rsidR="002A0B20" w:rsidRDefault="002A0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65B90"/>
    <w:multiLevelType w:val="multilevel"/>
    <w:tmpl w:val="E3A0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80A09"/>
    <w:multiLevelType w:val="multilevel"/>
    <w:tmpl w:val="3C40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43A61"/>
    <w:multiLevelType w:val="multilevel"/>
    <w:tmpl w:val="B658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387C7A"/>
    <w:multiLevelType w:val="multilevel"/>
    <w:tmpl w:val="4B14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2"/>
  </w:num>
  <w:num w:numId="7">
    <w:abstractNumId w:val="10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A0B20"/>
    <w:rsid w:val="002B39C7"/>
    <w:rsid w:val="0030223B"/>
    <w:rsid w:val="0047538D"/>
    <w:rsid w:val="00562BDF"/>
    <w:rsid w:val="00580416"/>
    <w:rsid w:val="005A32BF"/>
    <w:rsid w:val="005C11D0"/>
    <w:rsid w:val="006B08E4"/>
    <w:rsid w:val="00991486"/>
    <w:rsid w:val="009B01AE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2026-05-26T11:58:00Z</dcterms:created>
  <dcterms:modified xsi:type="dcterms:W3CDTF">2026-05-26T11:58:00Z</dcterms:modified>
</cp:coreProperties>
</file>